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A2D8" w14:textId="77777777" w:rsidR="00E442DB" w:rsidRPr="00502BA6" w:rsidRDefault="00E442DB" w:rsidP="00502BA6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02BA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Załącznik nr 1.2 do Regulaminu Projektu</w:t>
      </w:r>
    </w:p>
    <w:p w14:paraId="28001D19" w14:textId="77777777" w:rsidR="00E442DB" w:rsidRPr="00502BA6" w:rsidRDefault="00E442DB" w:rsidP="00502BA6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02BA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wprowadzonego Zarządzeniem Rektora PŚk Nr 26/26</w:t>
      </w:r>
    </w:p>
    <w:p w14:paraId="27691FC0" w14:textId="77777777" w:rsidR="00E442DB" w:rsidRPr="004F1F57" w:rsidRDefault="00E442DB" w:rsidP="00E442DB">
      <w:pPr>
        <w:spacing w:after="0" w:line="276" w:lineRule="auto"/>
        <w:ind w:left="354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6F3D029" w14:textId="77777777" w:rsidR="00E442DB" w:rsidRPr="004F1F57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52856C57" w14:textId="77777777" w:rsidR="00E442DB" w:rsidRPr="004F1F57" w:rsidRDefault="00E442DB" w:rsidP="00502BA6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Deklaracja uczestnictwa w Projekcie/Oświadczenie o kwalifikowalności – doktoranta/doktorantki</w:t>
      </w:r>
    </w:p>
    <w:p w14:paraId="639A2F54" w14:textId="77777777" w:rsidR="00E442DB" w:rsidRPr="004F1F57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Imię i nazwisko: ..………………………..…………………………………………..</w:t>
      </w:r>
    </w:p>
    <w:p w14:paraId="2D168EAC" w14:textId="77777777" w:rsidR="00E442DB" w:rsidRPr="004F1F57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Rok Szkoły Doktorskiej: ..…………………………………………………..……….</w:t>
      </w:r>
    </w:p>
    <w:p w14:paraId="556C1834" w14:textId="77777777" w:rsidR="00E442DB" w:rsidRPr="004F1F57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PESEL: ..…………………………………………………………………………….</w:t>
      </w:r>
    </w:p>
    <w:p w14:paraId="484132FF" w14:textId="77777777" w:rsidR="00E442DB" w:rsidRPr="004F1F57" w:rsidRDefault="00E442DB" w:rsidP="00502BA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84E31B6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1. Deklaruję uczestnictwo w projekcie pt. „Doskonałość Dydaktyczna Politechniki Świętokrzyskiej– transformacja jakości kształcenia i kompetencji kadry” (FERS.01.05-IP.08-0173/25), realizowanego w ramach programu Fundusze Europejskie dla Rozwoju Społecznego 2021-2027, we wskazanych formach wsparcia, do których zostałem/łam zakwalifikowany/a w ramach Projektu, zgodnie z Regulaminem Projektu.</w:t>
      </w:r>
    </w:p>
    <w:p w14:paraId="3AD5DB20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2. Oświadczam, że jestem uczestnikiem Szkoły Doktorskiej w Politechnice Świętokrzyskiej.</w:t>
      </w:r>
    </w:p>
    <w:p w14:paraId="39442375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3. Oświadczam, że zapoznałem/łam się i będę przestrzegać postanowień Regulaminu Projektu </w:t>
      </w:r>
      <w:r w:rsidRPr="004F1F57">
        <w:rPr>
          <w:rFonts w:ascii="Arial" w:eastAsia="Times New Roman" w:hAnsi="Arial" w:cs="Arial"/>
          <w:sz w:val="24"/>
          <w:szCs w:val="24"/>
          <w:lang w:eastAsia="pl-PL"/>
        </w:rPr>
        <w:t>(Zarządzenie Rektora PŚk Nr 26/26 z dnia 7 kwietnia 2026 r).</w:t>
      </w:r>
    </w:p>
    <w:p w14:paraId="06110843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4. Oświadczam, że zostałem/łam poinformowany/a o współfinansowaniu projektu przez Unię Europejską w ramach środków Europejskiego Funduszu Społecznego Plus.</w:t>
      </w:r>
    </w:p>
    <w:p w14:paraId="5676B420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5. Oświadczam, że w przypadku rezygnacji z uczestnictwa w danej formie wsparcia lub zmiany danych osobowych zobowiązuję się na piśmie powiadomić o tym fakcie Biuro Projektu, w terminie do 5 dni roboczych od dnia nastąpienia zmiany lub zaistnienia przyczyny.</w:t>
      </w:r>
    </w:p>
    <w:p w14:paraId="22E91BE6" w14:textId="3B80332B" w:rsidR="00E442DB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6. Oświadczam, że wszystkie podane przeze mnie powyżej informacje są prawdziwe </w:t>
      </w:r>
      <w:r w:rsidR="00502BA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 kompletne.</w:t>
      </w:r>
    </w:p>
    <w:p w14:paraId="5B613106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3E00C16" w14:textId="77777777" w:rsidR="00E442DB" w:rsidRPr="004F1F57" w:rsidRDefault="00E442DB" w:rsidP="00502BA6">
      <w:pPr>
        <w:spacing w:before="100" w:beforeAutospacing="1" w:after="100" w:afterAutospacing="1" w:line="276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7. Oświadczenie w zakresie zgody na wykorzystanie wizerunku:</w:t>
      </w:r>
    </w:p>
    <w:p w14:paraId="253C976A" w14:textId="77777777" w:rsidR="00E442DB" w:rsidRPr="004F1F57" w:rsidRDefault="00E442DB" w:rsidP="00502BA6">
      <w:pPr>
        <w:spacing w:before="100" w:beforeAutospacing="1" w:after="100" w:afterAutospacing="1" w:line="276" w:lineRule="auto"/>
        <w:ind w:left="284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wyrażam/nie wyrażam* zgody na wykorzystanie bez wynagrodzenia przez Politechnikę Świętokrzyską mojego wizerunku (twarzy, ubioru, zachowania, głosu, wypowiedzi), który może zostać utrwalony w postaci fotografii, filmu, utworów audio, wykonywanych podczas zajęć w ramach przedmiotowego Projektu, dla celów promocyjnych i może zostać umieszczony na stronie internetowej Projektu oraz wykorzystany w materiałach promocyjnych bez konieczności każdorazowego zatwierdzania. Zrzekam się niniejszym wszelkich roszczeń (istniejących i przyszłych), w tym również o wynagrodzenie względem Politechniki Świętokrzyskiej z tytułu wykorzystania mojego wizerunku/głosu/wypowiedzi na potrzeby określone w oświadczeniu. Oświadczenie obejmuje również prawo do przekazywania mojego wizerunku instytucjom powiązanym w ramach Projektu przez Politechnikę Świętokrzyską.</w:t>
      </w:r>
    </w:p>
    <w:p w14:paraId="208974CF" w14:textId="77777777" w:rsidR="00E442DB" w:rsidRPr="004F1F57" w:rsidRDefault="00E442DB" w:rsidP="00502BA6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452DE9F" w14:textId="5EB8AEBB" w:rsidR="00E442DB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1426DB" w14:textId="1623811E" w:rsidR="00093413" w:rsidRDefault="00093413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B1D228E" w14:textId="57C38670" w:rsidR="00093413" w:rsidRDefault="00093413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309636A" w14:textId="77777777" w:rsidR="00093413" w:rsidRPr="004F1F57" w:rsidRDefault="00093413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336729" w14:textId="77777777" w:rsidR="00E442DB" w:rsidRPr="004F1F57" w:rsidRDefault="00E442DB" w:rsidP="00E442DB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Kielce, dnia …………………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</w:t>
      </w: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………..………………………………..</w:t>
      </w:r>
    </w:p>
    <w:p w14:paraId="71094ADC" w14:textId="77777777" w:rsidR="00E442DB" w:rsidRPr="004F1F57" w:rsidRDefault="00E442DB" w:rsidP="00E442DB">
      <w:pPr>
        <w:spacing w:after="0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1F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Czytelny podpis Uczestnika Projektu</w:t>
      </w:r>
    </w:p>
    <w:p w14:paraId="0C89D841" w14:textId="77777777" w:rsidR="00E442DB" w:rsidRPr="004F1F57" w:rsidRDefault="00E442DB" w:rsidP="00E442DB">
      <w:pPr>
        <w:spacing w:before="100" w:beforeAutospacing="1" w:after="100" w:afterAutospacing="1" w:line="276" w:lineRule="auto"/>
        <w:ind w:left="4962" w:hanging="426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308F43" w14:textId="77777777" w:rsidR="00E442DB" w:rsidRPr="004F1F57" w:rsidRDefault="00E442DB" w:rsidP="00502BA6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0AF4DB74" w14:textId="77777777" w:rsidR="00E442DB" w:rsidRPr="00502BA6" w:rsidRDefault="00E442DB" w:rsidP="00E442DB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502BA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*niepotrzebne skreślić</w:t>
      </w:r>
    </w:p>
    <w:p w14:paraId="5F995280" w14:textId="77777777" w:rsidR="00C104B4" w:rsidRPr="00493998" w:rsidRDefault="00C104B4" w:rsidP="00493998"/>
    <w:sectPr w:rsidR="00C104B4" w:rsidRPr="00493998" w:rsidSect="003D7512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ABBF" w14:textId="77777777" w:rsidR="00FB103D" w:rsidRDefault="00FB103D" w:rsidP="000977D7">
      <w:pPr>
        <w:spacing w:after="0" w:line="240" w:lineRule="auto"/>
      </w:pPr>
      <w:r>
        <w:separator/>
      </w:r>
    </w:p>
  </w:endnote>
  <w:endnote w:type="continuationSeparator" w:id="0">
    <w:p w14:paraId="05583C7C" w14:textId="77777777" w:rsidR="00FB103D" w:rsidRDefault="00FB103D" w:rsidP="0009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D9D6" w14:textId="77777777" w:rsidR="00A030A7" w:rsidRDefault="0008704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6E5CD" w14:textId="77777777" w:rsidR="00F245AB" w:rsidRDefault="00F245AB" w:rsidP="00F245AB">
    <w:pPr>
      <w:pStyle w:val="Stopka"/>
      <w:rPr>
        <w:i/>
        <w:sz w:val="16"/>
        <w:szCs w:val="16"/>
      </w:rPr>
    </w:pPr>
  </w:p>
  <w:tbl>
    <w:tblPr>
      <w:tblStyle w:val="Tabela-Siatk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6946"/>
      <w:gridCol w:w="425"/>
    </w:tblGrid>
    <w:tr w:rsidR="00C104B4" w:rsidRPr="00095892" w14:paraId="4E45EB47" w14:textId="77777777" w:rsidTr="00557BDB">
      <w:tc>
        <w:tcPr>
          <w:tcW w:w="2410" w:type="dxa"/>
        </w:tcPr>
        <w:p w14:paraId="60B48889" w14:textId="77777777" w:rsidR="00C104B4" w:rsidRPr="00095892" w:rsidRDefault="00C104B4" w:rsidP="00C104B4">
          <w:pPr>
            <w:pStyle w:val="PSk"/>
            <w:spacing w:before="0" w:after="0" w:line="240" w:lineRule="auto"/>
            <w:rPr>
              <w:noProof/>
              <w:sz w:val="14"/>
              <w:lang w:eastAsia="pl-PL"/>
            </w:rPr>
          </w:pPr>
          <w:r w:rsidRPr="00095892">
            <w:rPr>
              <w:noProof/>
              <w:sz w:val="14"/>
              <w:lang w:eastAsia="pl-PL"/>
            </w:rPr>
            <w:drawing>
              <wp:inline distT="0" distB="0" distL="0" distR="0" wp14:anchorId="6B5FE89E" wp14:editId="596BEFD4">
                <wp:extent cx="1441642" cy="285971"/>
                <wp:effectExtent l="0" t="0" r="635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sk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561" b="13596"/>
                        <a:stretch/>
                      </pic:blipFill>
                      <pic:spPr bwMode="auto">
                        <a:xfrm>
                          <a:off x="0" y="0"/>
                          <a:ext cx="1985268" cy="39380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vAlign w:val="center"/>
        </w:tcPr>
        <w:p w14:paraId="1A91A32C" w14:textId="55C42A4D" w:rsidR="00C104B4" w:rsidRPr="00D27A1E" w:rsidRDefault="00C104B4" w:rsidP="00CB1127">
          <w:pPr>
            <w:pStyle w:val="PSk"/>
            <w:spacing w:before="0" w:after="0" w:line="240" w:lineRule="auto"/>
            <w:jc w:val="left"/>
            <w:rPr>
              <w:rFonts w:asciiTheme="minorHAnsi" w:hAnsiTheme="minorHAnsi" w:cstheme="minorHAnsi"/>
              <w:i/>
              <w:sz w:val="14"/>
              <w:szCs w:val="14"/>
            </w:rPr>
          </w:pPr>
          <w:r w:rsidRPr="00D27A1E">
            <w:rPr>
              <w:rFonts w:asciiTheme="minorHAnsi" w:hAnsiTheme="minorHAnsi" w:cstheme="minorHAnsi"/>
              <w:i/>
              <w:sz w:val="14"/>
              <w:szCs w:val="14"/>
            </w:rPr>
            <w:t>Projekt „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>Doskonałość Dydaktyczna Politechniki Świętokrzyskiej</w:t>
          </w:r>
          <w:r w:rsid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-</w:t>
          </w:r>
          <w:r w:rsidR="00B41165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 transformacja jakości kształcenia i kompetencji kadry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t xml:space="preserve">” </w:t>
          </w:r>
          <w:r w:rsidR="00CB1127" w:rsidRPr="00D27A1E">
            <w:rPr>
              <w:rFonts w:asciiTheme="minorHAnsi" w:hAnsiTheme="minorHAnsi" w:cstheme="minorHAnsi"/>
              <w:i/>
              <w:sz w:val="14"/>
              <w:szCs w:val="14"/>
            </w:rPr>
            <w:br/>
            <w:t>nr FERS.01.05-IP.08-0173/25</w:t>
          </w:r>
        </w:p>
      </w:tc>
      <w:tc>
        <w:tcPr>
          <w:tcW w:w="425" w:type="dxa"/>
        </w:tcPr>
        <w:p w14:paraId="602D8B4D" w14:textId="77777777" w:rsidR="00C104B4" w:rsidRPr="00095892" w:rsidRDefault="00C104B4" w:rsidP="00C104B4">
          <w:pPr>
            <w:pStyle w:val="PSk"/>
            <w:spacing w:before="0" w:after="0" w:line="240" w:lineRule="auto"/>
            <w:jc w:val="center"/>
            <w:rPr>
              <w:sz w:val="14"/>
            </w:rPr>
          </w:pPr>
        </w:p>
      </w:tc>
    </w:tr>
  </w:tbl>
  <w:p w14:paraId="79EAC2DC" w14:textId="13C73B9C" w:rsidR="00F245AB" w:rsidRPr="00F245AB" w:rsidRDefault="00F245AB" w:rsidP="00F245AB">
    <w:pPr>
      <w:pStyle w:val="Stopk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DF063" w14:textId="77777777" w:rsidR="00FB103D" w:rsidRDefault="00FB103D" w:rsidP="000977D7">
      <w:pPr>
        <w:spacing w:after="0" w:line="240" w:lineRule="auto"/>
      </w:pPr>
      <w:r>
        <w:separator/>
      </w:r>
    </w:p>
  </w:footnote>
  <w:footnote w:type="continuationSeparator" w:id="0">
    <w:p w14:paraId="01C785D2" w14:textId="77777777" w:rsidR="00FB103D" w:rsidRDefault="00FB103D" w:rsidP="0009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E923" w14:textId="77777777" w:rsidR="00233A02" w:rsidRDefault="00233A02" w:rsidP="00233A02">
    <w:pPr>
      <w:pStyle w:val="NormalnyWeb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7FAAF2" wp14:editId="07CDE6CD">
          <wp:simplePos x="0" y="0"/>
          <wp:positionH relativeFrom="margin">
            <wp:posOffset>443229</wp:posOffset>
          </wp:positionH>
          <wp:positionV relativeFrom="paragraph">
            <wp:posOffset>-220980</wp:posOffset>
          </wp:positionV>
          <wp:extent cx="4848225" cy="876300"/>
          <wp:effectExtent l="0" t="0" r="9525" b="0"/>
          <wp:wrapNone/>
          <wp:docPr id="2" name="Obraz 2" descr="C:\Users\AGNIES~1\AppData\Local\Temp\pid-5368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GNIES~1\AppData\Local\Temp\pid-5368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91" cy="876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C2DB5F" w14:textId="77777777" w:rsidR="000977D7" w:rsidRDefault="000977D7" w:rsidP="00DC7FB6">
    <w:pPr>
      <w:pStyle w:val="Nagwek"/>
      <w:tabs>
        <w:tab w:val="clear" w:pos="4536"/>
        <w:tab w:val="clear" w:pos="9072"/>
        <w:tab w:val="left" w:pos="2175"/>
      </w:tabs>
    </w:pPr>
  </w:p>
  <w:p w14:paraId="3766CEDD" w14:textId="77777777" w:rsidR="000977D7" w:rsidRDefault="000977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D7"/>
    <w:rsid w:val="00013D09"/>
    <w:rsid w:val="0002392D"/>
    <w:rsid w:val="00075BEF"/>
    <w:rsid w:val="00087043"/>
    <w:rsid w:val="00093413"/>
    <w:rsid w:val="000977D7"/>
    <w:rsid w:val="000B081E"/>
    <w:rsid w:val="001E79DA"/>
    <w:rsid w:val="00212F93"/>
    <w:rsid w:val="00231D79"/>
    <w:rsid w:val="00233A02"/>
    <w:rsid w:val="002731D3"/>
    <w:rsid w:val="00311DDE"/>
    <w:rsid w:val="00344371"/>
    <w:rsid w:val="00375EB4"/>
    <w:rsid w:val="003C344C"/>
    <w:rsid w:val="003D7512"/>
    <w:rsid w:val="00460B52"/>
    <w:rsid w:val="00493998"/>
    <w:rsid w:val="00502BA6"/>
    <w:rsid w:val="00527208"/>
    <w:rsid w:val="005449A8"/>
    <w:rsid w:val="00557BDB"/>
    <w:rsid w:val="005C1250"/>
    <w:rsid w:val="005F52A9"/>
    <w:rsid w:val="00691FC1"/>
    <w:rsid w:val="006D26AC"/>
    <w:rsid w:val="007066CC"/>
    <w:rsid w:val="00786927"/>
    <w:rsid w:val="007D65BF"/>
    <w:rsid w:val="0084026D"/>
    <w:rsid w:val="00920C18"/>
    <w:rsid w:val="009252CC"/>
    <w:rsid w:val="00926E7F"/>
    <w:rsid w:val="0094022F"/>
    <w:rsid w:val="009650C2"/>
    <w:rsid w:val="00A030A7"/>
    <w:rsid w:val="00A72C8A"/>
    <w:rsid w:val="00A857C4"/>
    <w:rsid w:val="00B27E88"/>
    <w:rsid w:val="00B41165"/>
    <w:rsid w:val="00B43C39"/>
    <w:rsid w:val="00BA3821"/>
    <w:rsid w:val="00BA4C1A"/>
    <w:rsid w:val="00C104B4"/>
    <w:rsid w:val="00C7018A"/>
    <w:rsid w:val="00C85421"/>
    <w:rsid w:val="00CB1127"/>
    <w:rsid w:val="00CC22C4"/>
    <w:rsid w:val="00D27A1E"/>
    <w:rsid w:val="00D70A31"/>
    <w:rsid w:val="00D83AB6"/>
    <w:rsid w:val="00DC7FB6"/>
    <w:rsid w:val="00E442DB"/>
    <w:rsid w:val="00F157ED"/>
    <w:rsid w:val="00F245AB"/>
    <w:rsid w:val="00F72D91"/>
    <w:rsid w:val="00F92AAC"/>
    <w:rsid w:val="00FB103D"/>
    <w:rsid w:val="00FD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1A0BA"/>
  <w15:docId w15:val="{92020FAF-986F-4B8B-BF43-C5308EB8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4B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7D7"/>
  </w:style>
  <w:style w:type="paragraph" w:styleId="Stopka">
    <w:name w:val="footer"/>
    <w:basedOn w:val="Normalny"/>
    <w:link w:val="StopkaZnak"/>
    <w:uiPriority w:val="99"/>
    <w:unhideWhenUsed/>
    <w:rsid w:val="00097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7D7"/>
  </w:style>
  <w:style w:type="paragraph" w:styleId="Tekstdymka">
    <w:name w:val="Balloon Text"/>
    <w:basedOn w:val="Normalny"/>
    <w:link w:val="TekstdymkaZnak"/>
    <w:uiPriority w:val="99"/>
    <w:semiHidden/>
    <w:unhideWhenUsed/>
    <w:rsid w:val="0027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1D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3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Sk">
    <w:name w:val="PSk"/>
    <w:basedOn w:val="Normalny"/>
    <w:link w:val="PSkZnak"/>
    <w:qFormat/>
    <w:rsid w:val="00C104B4"/>
    <w:pPr>
      <w:spacing w:before="120" w:after="120" w:line="276" w:lineRule="auto"/>
      <w:jc w:val="both"/>
    </w:pPr>
    <w:rPr>
      <w:rFonts w:ascii="Arial Narrow" w:hAnsi="Arial Narrow"/>
    </w:rPr>
  </w:style>
  <w:style w:type="character" w:customStyle="1" w:styleId="PSkZnak">
    <w:name w:val="PSk Znak"/>
    <w:basedOn w:val="Domylnaczcionkaakapitu"/>
    <w:link w:val="PSk"/>
    <w:rsid w:val="00C104B4"/>
    <w:rPr>
      <w:rFonts w:ascii="Arial Narrow" w:hAnsi="Arial Narrow"/>
    </w:rPr>
  </w:style>
  <w:style w:type="table" w:styleId="Tabela-Siatka">
    <w:name w:val="Table Grid"/>
    <w:basedOn w:val="Standardowy"/>
    <w:uiPriority w:val="39"/>
    <w:rsid w:val="00C10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26E7F"/>
    <w:pPr>
      <w:suppressAutoHyphens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926E7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Numeracjazwyka">
    <w:name w:val="Numeracja zwykła"/>
    <w:basedOn w:val="Normalny"/>
    <w:qFormat/>
    <w:rsid w:val="00926E7F"/>
    <w:pPr>
      <w:suppressAutoHyphens/>
      <w:spacing w:after="120" w:line="240" w:lineRule="auto"/>
      <w:jc w:val="both"/>
    </w:pPr>
    <w:rPr>
      <w:rFonts w:ascii="Times New Roman" w:eastAsia="SimSun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Osman</dc:creator>
  <cp:keywords/>
  <dc:description/>
  <cp:lastModifiedBy>Renata Tutaj</cp:lastModifiedBy>
  <cp:revision>6</cp:revision>
  <cp:lastPrinted>2025-11-26T11:12:00Z</cp:lastPrinted>
  <dcterms:created xsi:type="dcterms:W3CDTF">2026-06-12T06:28:00Z</dcterms:created>
  <dcterms:modified xsi:type="dcterms:W3CDTF">2026-06-12T07:38:00Z</dcterms:modified>
</cp:coreProperties>
</file>